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5179738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CB3516" w:rsidRDefault="00CB3516">
          <w:pPr>
            <w:pStyle w:val="a7"/>
          </w:pPr>
        </w:p>
        <w:p w:rsidR="00CB3516" w:rsidRPr="00CB3516" w:rsidRDefault="00CB3516" w:rsidP="00CB3516">
          <w:pPr>
            <w:jc w:val="center"/>
            <w:rPr>
              <w:rFonts w:ascii="Times New Roman" w:hAnsi="Times New Roman" w:cs="Times New Roman"/>
              <w:sz w:val="28"/>
              <w:szCs w:val="28"/>
              <w:lang w:val="uk-UA" w:eastAsia="ru-RU"/>
            </w:rPr>
          </w:pPr>
          <w:bookmarkStart w:id="0" w:name="_GoBack"/>
          <w:r w:rsidRPr="00CB3516">
            <w:rPr>
              <w:rFonts w:ascii="Times New Roman" w:hAnsi="Times New Roman" w:cs="Times New Roman"/>
              <w:sz w:val="28"/>
              <w:szCs w:val="28"/>
              <w:lang w:val="uk-UA" w:eastAsia="ru-RU"/>
            </w:rPr>
            <w:t>Зміст</w:t>
          </w:r>
        </w:p>
        <w:bookmarkEnd w:id="0"/>
        <w:p w:rsidR="00CB3516" w:rsidRPr="00CB3516" w:rsidRDefault="00CB3516" w:rsidP="00CB3516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B351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B351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B351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569187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ВСТУП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_Toc107569187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88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РОЗДІЛ І. БІОГРАФІЧНІ ВІДОМОСТІ ПРО ВОВКА ФЕДОРА КІНДРАТОВИЧА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_Toc107569188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89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Біографічні відомості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_Toc107569189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90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Місце вченого в українській антропології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_Toc107569190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91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РОЗДІЛ ІІ. АНАЛІЗ ДІЯЛЬНОСТІ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_Toc107569191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92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Наукова діяльність Федора Вовка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_Toc107569192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2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93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Засновник вітчизняної антропології Федір Вовк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_Toc107569193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94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ВИСНОВКИ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_Toc107569194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Pr="00CB3516" w:rsidRDefault="00CB3516" w:rsidP="00CB3516">
          <w:pPr>
            <w:pStyle w:val="11"/>
            <w:tabs>
              <w:tab w:val="right" w:leader="dot" w:pos="9628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7569195" w:history="1">
            <w:r w:rsidRPr="00CB351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ВИКОРИСТАНОЇ ЛІТЕРАТУРИ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_Toc107569195 \h </w:instrTex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CB35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3516" w:rsidRDefault="00CB3516" w:rsidP="00CB3516">
          <w:pPr>
            <w:spacing w:line="360" w:lineRule="auto"/>
          </w:pPr>
          <w:r w:rsidRPr="00CB351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679FA" w:rsidRDefault="005679FA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9FA" w:rsidRDefault="005679FA" w:rsidP="005679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679FA" w:rsidRPr="005679FA" w:rsidRDefault="003D7BD8" w:rsidP="005679FA">
      <w:pPr>
        <w:pStyle w:val="1"/>
        <w:spacing w:after="0" w:line="360" w:lineRule="auto"/>
        <w:ind w:firstLine="709"/>
        <w:jc w:val="center"/>
      </w:pPr>
      <w:bookmarkStart w:id="1" w:name="_Toc107569187"/>
      <w:r w:rsidRPr="005679FA">
        <w:lastRenderedPageBreak/>
        <w:t>ВСТУП</w:t>
      </w:r>
      <w:bookmarkEnd w:id="1"/>
      <w:r w:rsidRPr="005679FA">
        <w:br/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>Й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ого постать завжди буде на одному з перших місць у плеяді української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інтелігенції кінця ХІХ – початку ХХ ст. Вчений дав власне визначення етнології як науки про народи, їх расовий склад і побут, яка охоплює не лише етнічний склад населення, історію народу та його культуру, але й фізіологічні, анатомічні та психічні особливості етносу.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Вовк – це ціла епоха в історії української культури. Багаторічна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наукова праця на теренах українознавства сприяла не лише формуванню його як вченого, але й вивела в ряди справжніх патріотів, які крок за кроком формували національну свідомість в умовах нестерпного гніту царського самодержавства. Його науковий доробок становить понад 200 оригінальних праць, більшість з яких не втратили свого значення і нині.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Завдяки Федорові Вовку українська археологія та етнографія початку ХХ ст. піднялась на один щабель з найрозвинутішими європейськими народознавчими науками того часу.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На ім'я Федора Вовка тривалий час було накладено суворе "табу", але воно,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варте того, щоб його знали і пам'ятали сучасники. Українці, на жаль,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недостатньо поінформовані про цю дивовижну особистість, тож варто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надолужувати згаяний час.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Нині маємо змогу глибше осягнути постать видатного українського вченого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Федора Кіндратовича Вовка. Його ім'я має посісти гідне місце поряд з такими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видатними особистостями, як Пантелеймон Куліш, Іван Пулюй, Микола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Костомаров, Володимир Антонович, Павло Чубинський, Іван Франко, Михайло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Грушевський. Настав час належно поцінувати видатного вченого, який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прославив Україну у світі. 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біобібліографічного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досьє – нагадати, розкрити життя і діяльність Федора Вовка, незаслужено забутого нащадками нашої нації, якій він присвятив усе своє життя.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Використаний матеріал брався з публікацій журналів та газет, довідників,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енциклопедій, збірників, які є в наявності в бібліотеці, матеріал не є вичерпним.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5679FA" w:rsidRDefault="005679FA" w:rsidP="005679F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679FA" w:rsidRDefault="003D7BD8" w:rsidP="005679FA">
      <w:pPr>
        <w:pStyle w:val="1"/>
      </w:pPr>
      <w:bookmarkStart w:id="2" w:name="_Toc107569188"/>
      <w:r w:rsidRPr="005679FA">
        <w:lastRenderedPageBreak/>
        <w:t>РОЗДІЛ І. БІОГРАФІЧНІ ВІДОМОСТІ ПРО ВОВКА ФЕДОРА КІНДРАТОВИЧА</w:t>
      </w:r>
      <w:bookmarkEnd w:id="2"/>
      <w:r w:rsidR="005679FA">
        <w:t> </w:t>
      </w:r>
      <w:r w:rsidRPr="005679FA">
        <w:t xml:space="preserve"> </w:t>
      </w:r>
    </w:p>
    <w:p w:rsidR="005679FA" w:rsidRPr="005679FA" w:rsidRDefault="003D7BD8" w:rsidP="005679FA">
      <w:pPr>
        <w:pStyle w:val="2"/>
      </w:pPr>
      <w:bookmarkStart w:id="3" w:name="_Toc107569189"/>
      <w:r w:rsidRPr="005679FA">
        <w:t>1.1. Біографічні відомості</w:t>
      </w:r>
      <w:bookmarkEnd w:id="3"/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ажливою віхою в історії антропології, етнографії є діяльність одного 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найяскравіших представників української науки XIX-XX ст. – Федора Вовка,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який належав до блискучої плеяди громадських діячів і вчених, світогляд яких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сформувався на хвилі національного піднесення в Україні пореформеної доби.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Кіндратович Вовк (Волков) народився 17 березня 1847 році в селі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Крячківці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Пирятинського повіту на Полтавщині. Походив із старовинного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полтавського роду козаків. Серед невтомних сільських трудівників та щедрої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квітучої природи пройшло його раннє дитинство. Гострий допитливий розум не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залишав поза увагою будні і свята односельців, їх побут, пісні, казки та легенди. Ця дитяча зацікавленість в зрілому віці трансформувалася в глибокий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професійний інтерес до етнографії.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Його батько, Кіндрат Матвійович розповідав Федору про себе. Про те, що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коли він досяг юнацького віку, його забрали до царської армії. Кіндрат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Матвійович утік звідти, хоча, дочекавшись царської амністії для дезертирів,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усе-таки пішов на службу. Аби вціліти, змушений був змінити своє прізвище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"Волков", більше того – дослужився до офіцера. Після служби батько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повернувся на Полтавщину, де працював учителем, вихователем, економом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маєтках. Він запам'ятався Федорові освіченою, демократично налаштованою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людиною. За свідченнями місцевих жителів, Кіндрат Вовк був людиною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надзвичайної чесності та вирізнявся з-поміж односельців демократичністю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поглядів на суспільно-політичне життя. Мати, Ганна Федорівна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Арістова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походила з білоруської шляхти.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Крячківці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Федір Вовк прожив до 7 років. Родина Вовків, щоб вивчити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синів Федора і Дмитра, переселилися в Ніжин. Освіту здобував у Ніжинській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гімназії, а потім – у ліцеї князя Безбородька, який мав статус юридичного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закладу. Можна з упевненістю сказати, що перебування саме в цих, на той час –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найкращих,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найавторитетніших навчальних закладах України благотворно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вплинуло на подальшу долю Федора Кіндратовича.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Успіхи у навчанні, захоплення природничими дослідами переплітались із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все міцніючим тяжінням до джерел народної творчості, української літератури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та історії. Глибоко запав у душу юнака травневий день 1861 року, коли в Ніжині зупинялася скорботна процесія із тілом Т. Г. Шевченка. Тоді, біля домовини великого сина України, Федір Вовк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поклявся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самовіддано служити своєму народові, його безсмертній культурі.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За деякими даними, вочевидь, батько Федора мав і суспільний статус, і кошти, тому що у 1865 році зумів забезпечити навчання сина у Новоросійському університеті Одеси. Бажання присвятити себе науці і привело молодого Федора на природниче відділення фізико-математичного факультету. Тут він захоплюється краєзнавчими дослідженнями, відвідує молодіжні гуртки з вивчення історії та культури краю.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Провчившись два семестри в Одесі, він у 1866 р. переводиться в Київський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Володимира, який закінчив у 1871 р. Вивчає хімію, ботаніку,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зоологію, пізніше порівняльну анатомію, анатомічну антропологію.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Загострене почуття соціальної справедливості, постійні зіткнення з проявами національних утисків не давали змоги зосередитись на студіюванні улюблених наук. Скоро студент Федір Вовк ближче знайомиться з ідеями українського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національно-визвольного руху, демократичними поглядами найбільш передових своїх сучасників. Особливо приваблювала його діяльність на ниві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національно-культурного відродження української київської Громади, що і стало однією з причин його переходу на навчання до Києва.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Перехід на навчання до Києва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чимало змін в його наукові уподобання.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Подаючи неабиякі надії в галузі природничих наук, зокрема хімії, Федір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Кіндратович від впливом В. Б. Антоновича і М. П. Драгоманова захоплюється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народознавством, повністю віддається науковим студіям з етнографії, які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цікавили його ще зі шкільної лави.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Потім юнак не лише почав опановувати науку, а й з молодецьким запалом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упрягся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у політичне життя тих часів. Що до цього було поштовхом – сказати важко. Мабуть, усе таки козацькі гени.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Київське студентство того часу полонила гуртківщина: читання заборонених книжок, знайомство з новітніми теоріями й течіями, зв'язки з іншими містами й навчальними закладами. Федір Вовк охоче засвоював праці народників, слухав лекції з політекономії, студіював Маркса. Із гуртка "гав" (так жартома називали дівчат-відвідувачок), який постав із почину Федора Вовка, склалась ціла когорта "молодої громади", яка не тільки збирала народну творчість (пісні, казки, оповіді), упорядковувала словник живої української мови – цікавилася історією, звичаями й обрядами України, захоплювалася революційною роботою.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По різному склалася доля у випускників. Федір учинив справді сучасне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дослідження, присвячене хлорофілу (в перекладі із грецької мови – "зелений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листок"). Цей барвник зеленого кольору, що його мають рослинні клітини, під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час фотосинтезу поглинає світлові промені й перетворює їх у живі хімічні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сполуки, зокрема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порфірін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(у перекладі – "багряний"), який містить у собі атом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магнію.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На факультеті чомусь не порадили дипломантові обороняти цю, безумовно,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дисертаційну тему. Та знаменно те, що той "хлорофіл" згодом, за десять років,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дав перший поштовх до світового відкриття та винаходу, здійсненого Сергієм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Подолинським.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Молодому талановитому науковцю пророкували майбутнє великого вченого в рідній Україні, але справжнє визнання він здобуде далеко від домівки.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  <w:br/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Товариство "Громада" в житті вченого</w:t>
      </w:r>
      <w:r w:rsid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Випускник університету Федір Вовк залишається жити в Києві, де працює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 посаді помічника ревізора губернського секретаря в канцелярії Контрольної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палати, водночас багато сил віддає роботі в Південно-Західному відділі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Російського географічного товариства. Ця робота не задовольняла його,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він,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щиро віддався київській "Громаді", до якої належав уже з 1872 р., цілком перейшов на вільний хліб. "Громади" – це осередки української інтелігенції, що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провадили національно-культурну і громадсько-політичну працю в другій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половині ХІХ й на початку ХХ століття у межах Російської імперії. Метою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діяльності товариства було збереження та розвиток мови, звичаїв і вподобань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українського народу.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Серед революційної молоді Києва Федір Кіндратович швидко здобув авторитет завдяки своїй енергійності, рішучості, неабияким організаторським здібностям. За його безпосередньою участю були встановлені зв'язки між Київською і Одеською Громадами, пропагувались ідеї українофільства серед демократично настроєної інтелігенції Одеси. За дорученням організації Федір підтримував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зв'язки і листувався з революційно-демократичними гуртками ряду міст Росії,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Галичини, Буковини, спілкувався з однодумцями Відня та Женеви у справах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видання нелегальної літератури.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1872 р. Федір Вовк одружився з Христиною Іванівною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Васнєвською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(1858-1907), племінницею В. Антоновича, яка теж працювала в київському осередку "Громада".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Значна частина громадівців працювала на низовому рівні в установах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земського та місцевого самоврядування, до діяльності "Громади" було залучено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сільську, наукову, вчительську інтелігенцію. На початку 70-х років удалося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"прорватися" на сторінки періодичних видань і до виробничих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видавництв. Федір Кіндратович стає одним з найактивніших помічників Павла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Чубинського в організації та проведенні перепису населення Києва 2 березня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1874 року.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червні 1874 року "Громада" підпорядкувала собі газету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Киевский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Телеграф" філософа університету Сильвестра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Гогоцького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якою в суті заправляла його дружина Євдокія. Біля видавничого керма став "Комітет дванадцяти". В газеті друкувалися культурно-просвітницькі статті, а також дописи на робітничу тематику. До редакції писали знані громадяни: М. Драгоманов, М. Зібер, С. Подолинський, Ф. Вовк, Ю.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Цвітківський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інші. Їхні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науково-публіцистичні, демократично-проникливі виступи прикрашали сухуваті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сторінки цієї трибуни. Робітничі теми порушував власник псевдонімів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Новостроенский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Новостроенко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"Н-О" та "Н" (це був Федір Вовк).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Громадівці відзначали шевченківські свята, організовували художні виставки тощо. Разом з М. Драгомановим, В. Антоновичем, Т. Рильським, П. Чубинським, П. Житецьким Федір Вовк бере участь в організації недільних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шкіл, виданні літератури українською мовою, збиранні етнографічних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матеріалів.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Вчений є одним із фундаторів "Південно-Західного відділу Російського географічного товариства" – провідного українського центру на Наддніпрянщині у 70-х роках ХІХ ст. У 1875 і 1876 роках були видані два томи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"Записок" Південно-Західного відділу Російського географічного товариства.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1874-1875 рр. видано двотомну збірку українських історичних пісень.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Коли Федір Вовк розпочав свою громадську і наукову діяльність, імперська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влада Росії ініціювала чергову хвилю переслідувань занадто "знахабнілих"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українців на теренах усієї держави. "Громаді" одразу ж "приліпили" підозру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антидержавності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доноси у Санкт-Петербург пішли потоком. Головне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звинувачення: "вони хочуть вільної України у формі республіки з гетьманом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чолі". І вже у 1875 році указом Олександра ІІ було створено комісію, яка дійшла висновку, що "допустить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отдельную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литературу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простонародном</w:t>
      </w:r>
      <w:proofErr w:type="spellEnd"/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малоросийском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наречи значило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бы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положить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жесткое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основание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убеждения</w:t>
      </w:r>
      <w:proofErr w:type="spellEnd"/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возможности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отделения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хоть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и в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далеком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будущем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Царський Емський указ 1876 року зробив неможливим будь-який український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рух.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Члени "Громади" доручили М. Драгоманову вести пропаганду української справи за кордоном, за дорученням він заклав у Женеві друкарню для видання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української нелегальної літератури. Із київських громадян найбільше 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безвідмовно допомагав Михайлові Петровичу Федір Вовк. Він влаштував збір матеріалів в Україні та передачу їх за кордон, залучив до цієї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роботи багатьох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дописувачів, переважно з учителів. Тож і невипадково "Громада" призначила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його підсобником Драгоманова в Женеві. Ще 8 вересня 1876 року "консул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України в Європі" отримав повідомлення з Києва: "Ми збирались із приводу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"Громади". Вовк виїде тижнів через 2 або 3, тут його замінить Подолинський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Ф. Винниченко". Федір Вовк наприкінці зазначеного місяця відбув до Швейцарії із дружиною й малолітнім сином начебто "для вивчення шкіряного виробництва", а певніше – з метою виконання редакційних завдань у Драгоманова. Йому було доручено готувати матеріали для збірників "Громади" й редагувати це видання.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За безпосередньою участю Вовка створювалася хроніка українського життя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підставі газетних, усних і письмових повідомлень.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Перша книга неперіодичної "Громади" з'явилася друком у 1877 році, за рік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вийшло "Переднє слово", де підносилась ідея федералізму (союзної держави,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яку утворюють кілька національних об'єднань, що поряд зі спільними, мають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власні законодавчі, виконавчі, як правило, судові органи).</w:t>
      </w:r>
      <w:r w:rsidRPr="005679FA">
        <w:rPr>
          <w:rFonts w:ascii="TimesNewRomanPSMT" w:hAnsi="TimesNewRomanPSMT" w:cs="TimesNewRomanPSMT"/>
          <w:sz w:val="20"/>
          <w:szCs w:val="20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Цього ж року в Празі Федір Вовк організовує мініатюрне видання "Кобзаря" Т. Г. Шевченка (один примірник видання зберігається у Полтавському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краєзнавчому музеї). За словами І. Франка, "сей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мініятурований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Кобзарчик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зробив свого часу велику сенсацію в Галичині і певно тисяча примірників була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перевезена до Росії, бо його примірник можна було сховати в кишені камізельки…". Також розпочав роботу над створенням "Захалявного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Кобзарика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до якого увійшли лише заборонені твори великого поета. Мало хто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знає, що Федір Вовк був упорядником усіх прижиттєвих видань "Кобзаря"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Тараса Шевченка. Як історик літератури залишив помітний слід, особливо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праці " Т. Г. Шевченко і його думки про громадське життя" під псевдонімом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Сірко, яка стала першою докладною характеристикою громадсько-політичних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поглядів Т. Г. Шевченка. Постать Кобзаря Федір Вовк порівнював із постаттю Христа та називав його Апостолом України.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За кордоном Федір Кіндратович витримав лише до середини 1878 року.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Зупинившись по дорозі на Україну у Львові, він познайомився з І.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Франком та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М. Павликом, з якими в майбутньому часто стикатиметься не тільки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суспільно-політичному полі, а й на ниві дослідництва. Протягом 1899-1905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років він видав, спільно з І. Франком та М. Павликом, "Етнографічні збірники"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та "Матеріали до українсько-руської етнології". У збірнику "Матеріали до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українсько-руської етнології" вчений надрукував програмну статтю під назвою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"Дещо про теперішній стан і завдання української етнології", в якій дав оцінку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тогочасного стану етнології, визначив завдання і шляхи її розвитку. В цьому ж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виданні публікувалися і створені ним програми наукових досліджень в галузі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народознавства та збирання відомостей з культури та побуту.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Також подальше всебічне творче спілкування єднало Ф. Вовка з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І.Франком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. Воно полягало в співпраці в НТШ, редагуванні народознавчих часописів, обміні науковими надходженнями, їх популяризації – задля того, щоб, за словами Франка "розпочався якийсь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живіший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рух у нас". Особливо наголошував Франко на необхідності популяризації етнографічних праць серед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молоді.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Краєзнавча спрямованість ранніх та наступних праць Ф. К. Вовка набувала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особливого значення в умовах, коли національна політика царського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самодержавства була спрямована на нівелювання української національної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культури, заборону рідної мови та протидію багатовіковим народним традиціям.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Активна діяльність громадівців викликала переслідування з боку царського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уряду, багатьох громадівців було репресовано, заслано в різні кінці імперії.</w:t>
      </w:r>
      <w:r w:rsidRP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Визнання здобуте далеко від домівки</w:t>
      </w:r>
      <w:r w:rsid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Кіндратович Вовк, всіма своїми думками та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почуттями в Україні перебуваючи, бере на себе важку місію – зв'язати українську науку з французькою і стає на довгі часи чи не єдиним містком,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через який наукові думки Західної Європи доходять до нас і навпаки.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Л. </w:t>
      </w:r>
      <w:proofErr w:type="spellStart"/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>Чикаленко</w:t>
      </w:r>
      <w:proofErr w:type="spellEnd"/>
      <w:r w:rsid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Важко було йому пізнати Київ через два роки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відсутності. Повернувшись туди, встиг заснувати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таємний політико-освітній гурток, підпорядкувати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втечу з київських в'язниць кількох революціонерів-народників.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визволених був Антон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Ляхоцький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з яким Федора Кіндратовича єднала особиста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дружба. 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Місто вирувало: розгорталася революційна робота, й водночас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посилювались переслідування з боку царської охранки. Федір Вовк швидко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зазнайомився з народниками, був утаємничений у їхні справи, хоча не виступав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із ними за одно й не схвалював терор як засіб боротьби. Під час судового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процесу над революціонерами він мав стати свідком. Прокурор із вдачею ката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вкрай заплутав його на допиті. Відчувши внутрішній неспокій Федір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Кіндратович зникає з міста. Вранці на його помешкання налетіла жандармерія,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щоб арештувати втікача, але було пізно.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Він дістався до Одеси, щоб звідти морським шляхом перебратися до Румунії. Зненацька, цілком випадково, був схоплений разом з іншими та зумів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переконати переслідувачів, що вони його вважають не тією особою, яка їм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потрібна, й так промовисто це доводив, що над ним зглянулись і відпустили.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Наступного дня підозрілий відплив у невідомому напрямку. Коли невдовзі 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Києва наказали будь-що розшукати й посадити Волкова, то його і слід прочах.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Тоді жандарми забрали дружину з двома дітьми – п'ятирічним Володимиром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другим сином-немовлям Юрієм. Після суду її вислали до В'ятки.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Так Федір Кіндратович Вовк уникнув жандармських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лабет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батьківщині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Через Прут переправившись до Румунії, зійшовши на берег у Добруджі, він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познайомився з мостобудівниками. Вони його зустріли, вже голомозого, без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вусів і бороди, вимастили соком кавуна голову, щоб не вирізнялися своєю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білизною серед їхньої засмаги, й він непомітно опинився в місті. Матеріально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доводилося нелегко (у Добруджі Вовк заробляв розфарбовуванням селянських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возів), але наукової діяльності не залишав.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Звідти пройшов пішки сімнадцять верст до Галацу. Якийсь час мешкав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Тульчі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(1879). А познайомившись із молдавським революціонером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Земфіром</w:t>
      </w:r>
      <w:proofErr w:type="spellEnd"/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Арборе-Раллі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почав міркувати, як би заснувати йому в Румунії українську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друкарню. Свій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намір він заходився здійснювати, перебравшись на початку 1880 року на місце постійного проживання 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Плоєшті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Федір Вовк у 1881 році переселився до Бухареста. 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Румунський період його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життя, головною ознакою якого було вивчення українських поселень у Румунії,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самоосвіта, замальовування національних типів. Також збирає фольклорні та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історичні матеріали про перших просвітителів Київської Русі Кирила і Мефодія, про боротьбу з турками і татарами, народні пісні і перекази про переселення запорожців за Дунай. У кінці 1882 р. переїжджає до Женеви в будинок М. П. Драгоманова.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Брат Дмитро, залізничний службовець у Києві, добився, щоб Христині Вовк полегшили утримання на засланні. Вона невдовзі осіла з дітьми в Астрахані, а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листопаді 1883-го – вже у київських родичів. Хоч як чоловік кликав дружину за кордон, вона не мала сил зважитися на цей крок. А Федір не міг і мріяти про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батьківські пороги, бо на нього чекала в'язниця. Так і зосталася родина в розлуці на все життя.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Перебуваючи за кордоном, Федір Кіндратович постійно був у матеріальній скруті, дуже відчував ностальгію за батьківщиною. Він живе у друзів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знайомих, дає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дітям емігрантів, перекладає наукові статті. Працює над дослідженням про весільні звичаї, яке було згодом видане в Болгарії і Франції. Він публікує в "Київській Старовині" під псевдонімами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Кондратович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і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Лупулеску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історико-етнографічні нариси стосовно українських вірувань та обрядів.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Женеві велося вченому не з медом. Один лише раз вибрався він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Кларані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верхів'я гір. Побував у деяких італійських містах. А весною 1887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року вперше відвідав Париж.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Всі ці роки співпрацювали вони з Михайлом Драгомановим. Жили душа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душу. Та зненацька між ними мовби пробігла чорна кішка. Забулися спільні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злидні й успіхи, безробіття й невсипущі ночі, радощі й недуги. Їх наче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розмежувала прірва, яку не здолати. І закоханий у Париж із першого погляду,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помічник Драгоманова квапиться до французької столиці.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У 1887 році вчений оселяється в Парижі – тогочасній столиці антропологічної науки. Попри бідність та нужду, він багато і наполегливо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навчається в Антропологічній школі при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Сорбонні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Він дедалі більше відходить від політичної діяльності і глибше занурюється в науку: вивчає історію Київської Русі, цікавиться проблемами походження печенігів, половців та інше.</w:t>
      </w:r>
    </w:p>
    <w:p w:rsidR="005679FA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Саме тут він остаточно сформувався як дослідник – представник антропологічної школи, діяльність якої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грунтується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синтезі антропології,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порівняльної етнографії та археології. Стає членом Паризького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антропологічного та історичного товариства. Там же прослуховує курси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лекцій з етнографії, доісторичної антропології, соціології та багатьох інших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суміжних дисциплін.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перші роки перебування Ф. Вовка в Парижі, судячи з бібліографії, він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публікує небагато статей. Не все, очевидно, ввійшло в список його праць з тих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дописів, про які Вовк згадує в листах до Франка як співробітник Історичного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Географічного бюлетенів у Парижі, де він працював над українською тематикою. Відомо, що вчений був у дружніх стосунках з французьким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географом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Реклю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На початку 1998 р. виявлено 42 статті Ф. Вовка, які не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потрапили до його бібліографії. Усі вони присвячені Україні, її діячам, героям та визначним місцям.</w:t>
      </w:r>
      <w:r w:rsidR="005679FA"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Якраз у цей період за рекомендацією І. Франка Федір Вовк став автором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багатьох статей про Україну до чеської енциклопедії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Ottov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slovnik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naucny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". 15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березня 1888 р. у листі до редактора Іван Франко високо оцінив Ф. Вовка як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визначного українського письменника, етнографа, знавця наддунайських країн.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"Якщо б Ви бажали ширше представити літературу, історію і етнографію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русько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-українського народу, – пише він до видавця, – то я б міг би зорганізувати для цієї мети праці, залучаючи до них коло знайомих мені українських істориків, етнографів, лінгвістів і літераторів".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br/>
        <w:t xml:space="preserve">16 квітня Франко пише Ф. Вовку листа, в якому перераховує теми статей. Притому Іван Франко просив писати українською мовою, а він, переклавши,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 висилатиме до Праги. В особистому архіві Івана Франка в Києві було виявлено автографи цих статей Ф. Вовка, у тому числі досить велика про свого вчителя В. Антоновича. Особливе місце серед його праць займають рецензії-огляди нової археологічної та етнографічної літератури, яка з'являлась в Росії. Він рецензує книги Д. Багалія, М.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Біляшівського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Анучина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Городцова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В. Антоновича, В.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Ляскоронського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І. Смирнова та інших. Популяризуючи досягнення російських і українських вчених-народознавців.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1889 році вийшла друком його збірка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Малороссийские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песни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у якій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відгукнувся на працю Каро, що була опублікована в чеському журналі. Каро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присвячує своє дослідження українським пісням, подаючи ноти популярних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пісень і їх музичну обробку. Він порівнює Україну з величезним хором, що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об'єднаний спільною піснею. Автор підкреслює, що кожна дитина в Україні від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народження чує пісню, співає з дитинства і ось вам – співак. Така стаття не могла не зворушити Ф. Вовка, і він вміщує відгук на неї. Ця публікація вченого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не потрапила до бібліографії його праць.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Водночас, як паризький кореспондент, вчений готував матеріали для київської газети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". Федір Кіндратович гарно зарекомендував себе як мистецтвознавець. В газеті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він опублікував великий матеріал під назвою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Художественные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выставки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 Париже", де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охарактеризував декілька художніх виставок.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Також написав дослідження про дерев'яні церкви. У роботі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Старинные</w:t>
      </w:r>
      <w:proofErr w:type="spellEnd"/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деревянные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церкви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Волыни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автор порівнює старовинні дерев'яні церкви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Волині, Київщині і Поділлі з спорудами Східної Галичини. В той час,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наголошував він, коли пам'ятникам Східної Галичини притаманна найбільша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архаїчність, на Лівобережжі і Київщині, де відбувалися важливі політичні події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життя України, прикладом вищого розвитку українського церковного стилю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може бути чудово вписана і зображена Миколою Макаренком Покровська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церква у Ромнах, перенесена 1908 р. у Полтаву і знищена в часи останньої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світової війни.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Вже в 1890 р. завдяки Ф. Вовку починають налагоджуватися наукові зв'язки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між Україною і Францією, зокрема обмін літературою, публікації Ф. Вовка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Львові і Парижі, запрошення українських вчених для виступів 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Сорбонні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Вовк рекомендує Івану Франкові двох паризьких студенток, які хотіли познайомитися зі Львовом та українським віденським товариством "Січ".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червні 1891 р. за ініціативою Ф. Вовка 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Сорбонні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курсах професора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Марселя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Дюбуа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відбувся звіт галичанина Григорія Величка про географію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Галичини і Буковини. Величко подав географічну характеристику Галичини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Буковини, їх кліматичний опис, флору і населення. Звернув увагу на те, що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статистика не може мати великого наукового значення, бо спеціально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допускаються великі натяжки з боку поляків. Лектор підкреслив, що сіль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нафта – це основні природні багатства Галичини, які перевищують вартість всіх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добутків корисних копалин Австрії. Виступ Г. Величка був на той час першою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ластівкою наукових взаємин між Францією і Україною.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До Парижа часто навідувались знайомі і родина Вовка. Влітку 1891 р. приїздили В. Антонович та його дочка Ірина, через яку Федір Кіндратович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відправив передачу для І. Франка.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 серпня по жовтень 1891 р., впродовж трьох місяців, вчений жив в Іспанії,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тут він зібрав матеріали про давнє населення Іспанії – басків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квітні 1891 р. Федір Вовк опублікував у паризькому журналі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Melusine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велику статтю про побратимство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Fraternisation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проілюстровану відомим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тепер зображенням (ще скіфського часу) про побратимство. "Горілчані брати",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"Названі браття", "Добре братство – краще багатство", "При добрій годині – усі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побратими, а при лихій – нема і родини" та інші приказки, взяті із збірника М.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Номиса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були написані латинськими літерами, але по-українськи. Переклад цієї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статті був опублікований і у Львові.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1893 року в Парижі вийшла книга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Ле-Браза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про французькі легенди. Ф. Вовк публікує рецензію, у якій високо оцінює її як повний і прекрасно згуртований збірник бретонських легенд, вірувань і звичаїв, що належить до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описів смерті, похорону, загробного життя.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Кіндратович допомагав іншим дослідникам друкувати твори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фольклору та їх праці у Парижі. Дочка М. Драгоманова Ліда вивчила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болгарську мову і перекладала болгарські легенди французькою мовою. Пізніше вона надсилала переклади Ф. Вовку, який друкував їх у Парижі. Таким чином український вчений сприяв розвитку болгарської фольклористики. 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Ф. Вовк довгий час був співредактором європейського видання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Криптадія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де часто друкував фольклорні матеріали. Іван Франко та В. Гнатюк надсилали у Париж сороміцькі анекдоти та пісні, а Федір Вовк здійснював коректуру, щоб цим прискорити видання.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1895 р. Федір Вовк опублікував некролог на смерть М. Драгоманова, який помер того року. Уже після смерті Михайла Петровича вчений подає свої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документи до Міністерства освіти Болгарії, сподіваючись на посаду завідувача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університетською кафедрою загальної етнографії, яка мала відкритись. Але 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цього нічого не вийшло. Міністерство не побажало відкрити кафедру, і вченому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довелося забрати документи назад, незважаючи на прекрасну рекомендацію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чеського вченого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Любора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Нідерле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1899 року він стає членом Наукового товариства імені Т. Шевченка, в якому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за його ініціативою було засновано Етнографічну комісію. 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Світове визнання принесла вченому надзвичайно цікава, але, на жаль, і досі не опублікована в Україні робота – "Шлюбний ритуал та обряди на Україні". У цій монографії автор всебічно висвітлив основні етапи весільного церемоніалу, склад його учасників, обряди та звичаї, народнопоетичну творчість, символіку, регіональні особливості. Одночасно він порівнює весільну обрядовість східних слов'ян і народів інших країн, зокрема Франції, Німеччини, Ірландії, Іспанії, Італії, Туреччини, Індії, Японії, Америки. Ця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грунтовна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розвідка про слов'янське весілля українською мовою була надрукована значно пізніше, у 1927 році, і то лише в Празі, в Інституті імені Драгоманова. В його архіві зберігається величезна колекція опублікованих і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рукописних матеріалів весільної обрядовості майже всіх народів світу різних часів.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Весільна обрядовість українців і слов'янських народів проходить "червоною ниткою" в наукових дослідженнях Ф. Вовка. В 1890 р. в Софії вчений опублікував велику працю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Свадбарские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обреды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славянските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народы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у 1895 р. в Петербурзі –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Свадебные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обряды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Болгарии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а 1911 р. вчений видає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Программу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собирания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сведений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свадебных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обрядах 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великорусов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инородцев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Восточной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Сибири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". Шлюбна обрядовість займає великий підрозділ у його підсумковій праці "Етнографічні особливості українського народу".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Студіює праці визначних вчених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Манувріє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Топіара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Ерве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Амі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Летурно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грунтуються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синтезі антропології, порівняльної етнографії та археології,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працює у "Школі вищих досліджень", "Антропологічній школі", "Музеї історії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природи" під керівництвом видатних природознавців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Брока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Тейлора, Галлі.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Саме в паризький період остаточно сформувався науковий світогляд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Ф.Вовка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Він став послідовником еволюційної школи, до якої належали Е. Тейлор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 Англії, Адам Сміт в Америці, П.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Брока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Манувріє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А. і Г.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Мортільє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Франції, Д.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Анучин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і М. Ковалевський у Росії. Завдяки своїм дослідженням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галузі загальної антропології, Ф. Вовк став в один ряд з православними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вченими.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 працях Федора Кіндратовича позначився вплив соціологічної думки</w:t>
      </w:r>
      <w:r w:rsidR="00E104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зокрема течії структурного функціоналізму Е. Дюркгейма, праці якого він не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тільки читав, але й знав вченого особисто, часто консультуючись з різних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наукових питань. Суть теорії полягала в тому, що соціальні явища залежать від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середовища, тому необхідно досліджувати причини цих явищ та зв'язки фактів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явищ або функції. Звідси походить і назва функціоналізм. Еміль Дюркгейм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запровадив термін "колективна свідомість", користувався також терміном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солідарність.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творчості Федора Вовка тривалий час визначальною була проблема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соціальної та ліберальної ідей. 1902 року він друкує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статтю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"Російська соціологічна школа та категорія можливості", яка ознаменувала його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рішучий перехід на позиції лібералізму. Про необхідність поєднання соціальної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ідеї з ліберальною йдеться в роботі "Держава правова та соціалістична", де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право розглядається в контексті соціальних наук і обґрунтовується розуміння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філософських засад правової держави.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 1902 по 1905 роки Федір Кіндратович на запрошення І. Мечникова викладав слов'янську та порівняльну етнографію, а також антропологію та археологію в Російській вищій школі суспільних наук у Парижі. Для слухачів Російської вищої школи суспільних наук він викладав теоретичні курси "Основи антропології", "Порівняльна етнографія", "Антропологічні особливості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слов'янського населення Європейської Росії". Курс "Основи антропології"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складався з 32 лекцій і визначав місце антропології в системі знань про людину,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предметне коло і завдання антропології, методику досліджень.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Кіндратович визначив місце антропології в системі інших наук, предметне коло її завдань, методи досліджень, співвідношення 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суспільствознавчими науками. Особлива увага приділялася аналізу різних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культурних явищ в процесі їх розвитку за матеріалами "порівняльної етнографії". З цією метою практичні заняття зі студентами відбувались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етнографічному музеї в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Трокадеро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Понад 41 % слухачів цієї школи були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вихідцями з "південного краю" – України.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 особі Федора Кіндратовича Мечников знайшов доброго порадника і помічника в усіх своїх починаннях. "Тих, хто знав, як скрутно жилось Вовку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чужині щодо матеріальних обставин, взагалі вражала та бадьорість і енергія,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якими він тоді відзначався в науковій роботі та громадських справах", –згадував П.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Стебницький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який познайомився з вченим у 1990 р. у Парижі.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Скромний, урівноважений, Федір Кіндратович відзначався принциповістю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і високою порядністю, був вимогливим до себе та тих, хто його оточував.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Завдяки щедрому таланту і працелюбності, вчений ще за життя здобув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міжнародне визнання. Він мав стійку репутацію серйозного європейського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вченого, користувався великою пошаною у колег.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Одержавши прижиттєве міжнародне визнання, Федір Вовк на Україні до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нашого часу залишається маловідомим вченим, що сталося внаслідок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замовчування та таврування його імені. Праці Ф. Вовка не публікувались, а його погляди подавались в перекрученому трактуванні і піддавались нищівній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критиці.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Творив для свого народу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Вовк один вартий цілого інституту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етнографії – скільки він зробив за своє життя.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І. Гончар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Основним зацікавленням молодого вченого була етнографія. Він досліджував українські обряди, орнаменти, народні назви лікарських рослин та їхнє застосування у медицині, про що видав низку доповідей та статей.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Вперше дослідник авторитетно заявив про себе в 1874 році, коли взяв активну участь у проведенні III Археологічного з'їзду, де виступив з доповіддю про українські вишивки, орнаменти та їх походження. Він проаналізував особливості українського орнаменту, його геометричні, рослинні і тваринні різновиди і, полемізуючи з критиком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Стасовим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висловивприпущення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що подібні орнаменти, характерні для мистецтва багатьох народів, розвивалися паралельно. Схвальні відгуки були стимулом для подальшої праці в цій галузі. Тоді ж він працює над своїм оригінальним дослідженням з етнографії – "Програмою Південно-Західного відділу Російського географічного товариства для збирання відомостей з етнографії". На з'їзді вчений мав можливість познайомитися із визначними вітчизняними "світилами" – Олексієм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Уваровим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Петром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Лошкарьовим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Дмитром Іловайським, Миколою Костомаровим, а також з іноземними вченими – Альфредом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Рамбо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Ромаром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М. і О.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Колларами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Луї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Лєже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і іншими.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Влітку 1875 та 1876 р. вчений працює в археологічних експедиціях у Київській і Волинській губерніях під керівництвом свого вчителя В. Антоновича. Подорожує до Болгарії, де досліджує етнографію та історію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українського населення, на цю тему пише ряд праць "Задунайська Січ за місцевими спогадами та оповіданнями",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Русские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колонии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 Добрудже…" та інші, які друкуються в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Киевской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старине", а в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Русской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мысле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публікується нарис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Экономические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заметки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Болгарии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перших нарисах Ф. Вовк поєднав критичну науковість, широку документалістику і різноманітність методичних підходів. Вони мають неабияку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історичну цінність, бо вперше в українській історіографії висвітлюють життя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від зруйнування Запорізької Січі (1775) аж до початку 80- х років ХІХ ст.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Аналітичне осмислення літератури німецькою, польською та румунською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мовами з історії заселення Добруджі та використання спогадів, оповідань,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деяких документів дало змогу Ф. Вовку показати більш-менш правдиву картину життя січовиків за Дунаєм.</w:t>
      </w:r>
    </w:p>
    <w:p w:rsidR="00E104A1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Часто подорожуючи до Добруджі, Федір Кіндратович заносив до записних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книжок найрізноманітніші етнографічні, історичні, статистичні відомості, робив малюнки, занотовував розповіді, свої враження. Паралельно він вів щоденник, який проливає світло на ці записи. Щоб ознайомитися з етнографічними та археологічними колекціями, відвідує музеї Відня, Рима, Неаполя, Берна, Женеви, Парижа.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серпні 1900 р. відбувся Міжнародний конгрес доісторичної археології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археологічної антропології. На конгресі Федір Вовк прочитав реферат "Індустрія у неолітичних знахідках на Україні" та звіт Михайла Грушевського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про передісторичне грибовище.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Пише низку праць з порівняльної етнографії – нового в той час у Європі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методу систематизації, класифікації та наукової обробки етнографічного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матеріалу. Відомо, що до появи праць Ф. Вовка українська етнографія була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простим описом особливостей народу, в якому переважало захоплення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лінгвістикою та фольклором і нехтувався матеріальний побут.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Серед численних етнографічних праць Федора Вовка – розвідки про народні назви рослин, сільські ярмарки та їх значення, народний орнамент,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побратимство. Самобутній оригінальний матеріал, зібраний українським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вченим, сягає європейського значення. Саме такий матеріал з широкого кола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питань матеріальної та духовної культури українців – мисливства, рибальства,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скотарства, землеробства, засобів пересування, їжі, будівництва, одягу та обрядів, і пощастило зібрати Федору Вовку.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Згідно із уявленнями послідовників французької антропологічної школи,</w:t>
      </w:r>
      <w:r w:rsidR="00063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витоки матеріальної і духовної культури сучасних народів варто шукати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технологічних традиціях і світогляді їхніх предків. У рефератах та виступах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наукових форумах Федір Вовк не лише пропагував досягнення археологічної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науки в Україні, а й висловлював оригінальні міркування, не уникав гострих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дискусій.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На працях вченого позначився вплив біологічного напрямку європейських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етнографічних шкіл, впровадження природничо-наукових методів. Людина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стала в центрі уваги і досліджувалась комплексно з використанням методів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різних наук – природничих і суспільних. Іноді закони розвитку природи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автоматично поширювались на розвиток людського суспільства. 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Як еволюціоніст, Федір Вовк деякою мірою дотримувався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дифузіоністської</w:t>
      </w:r>
      <w:proofErr w:type="spellEnd"/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школи" в етнології, яка, по суті, заперечувала еволюційний, поступовий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розвиток культури, визнаючи лише її переміщення з однієї царини в іншу,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реконструюючи шляхи її поширення в просторі і часі. На працях Ф. Вовка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позначився вплив німецького вченого Фрідріха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Ратцеля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який рух явищ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культури ставив в залежності від природничо-географічних умов та від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пересування етносів. Ф.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Ратцель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був родоначальником вчення про так звані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"культурні кола". Дотримуючись його, Ф. Вовк також вважав, що зміни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господарському побуті в Україні йдуть з півдня на північ.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Обмеженість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дифузіоністської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школи полягала в тому, що вона надавала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перевагу зовнішнім впливам і применшувала чи навіть заперечувала власний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розвиток етносу та явищ культури, однак послідовники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дифузіонізму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дослідили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і вказали шлях поширення культурних явищ, і в цьому їх велика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заслуга.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Федору Кіндратовичу належить ініціатива уніфікації методів досліджень, застосування комплексних студій із широким залученням етнографічних пам'яток, а не тільки фольклорних, як це практикувалось до нього.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1905 р. дослідження Ф. Вовка були присвячені бойкам Східної Галичини та Угорщини. Він відвідав Загреб, лемківські оселі в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Бачці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. На цьому дослідження не закінчились, він продовжував їх в 1906 р. після переїзду до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Петербурга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Всюди він не тільки встановлював наукові зв'язки, а й постійно підтримував їх, про що свідчить п'ять з половиною тисяч листів у його архіві.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Найбільшою перемогою ученого є відкриття ним у 1908 році нині всесвітньовідомої верхньої палеолітичної стоянки біля села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Мізин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Чернігівщині. Під час розкопок під керівництвом вченого були знайдені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неперевершені шедеври мистецтва кам'яної доби: унікальний браслет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пластині з бивня мамонта, стилізовані жіночі статуетки. На Міжнародному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антропологічному з'їзді у Женеві, саме там учений виступив з доповіддю про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Мізинську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палеонтологічну стоянку первісної людини. Ця доповідь мала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настільки глибоке наукове обґрунтування, що повністю полонила присутніх</w:t>
      </w:r>
      <w:r w:rsidR="0006352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79F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Той з'їзд відбувся під іменем Федора Вовка, і наприкінці науковець отримав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нагороду премією Кана.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 еміграції вчений узяв на себе важку ношу популяризатора України та її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культурних надбань: активно публікує в зарубіжних наукових виданнях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численні розвідки, в яких знайомить Європу з нашою самобутньою культурою,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етнографією і висвітлює її з точки зору західноєвропейської науки. Водночас він у численних статтях у російських та українських виданнях публікує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український матеріал і вказує на його всеєвропейське значення, переконливо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доводячи, що тільки тоді українська археологія та етнографія стануть на справді науковий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коли українські вчені переконаються у її здобутках у Західній Європі й не будуть голослівно тішитися зі своєї самобутності.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Федір Вовк мав на озброєнні найпередовіші методи у галузі антропології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та етнографії, він був взірцем вченого, який поєднував практичну роботу під час розкопок в експедиціях з дослідженнями у науковій лабораторії. Як згадував його учень, археолог та культуролог Л.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Чикаленко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його обурювали антинаукові "досліди", що їх проводили вчені з імператорської археологічної комісії, які "науку повернули в звичайне шукання скарбів, золота для прикраси Ермітажу, і до них часто звертався… словесно, і на наукових зборах, і друком, благаючи їх принаймні не нищити при своїх "дослідах" кістяків людських та звірячих, які можуть дати природознавству величезної ваги матеріал".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Вчений працював також в галузі історії літератури, архітектури, мистецтва,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публіцистики. Як природознавець, Вовк підготував до друку, за прибраним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прізвищем А. Яструбець, виклад українською мовою одного із розділів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енциклопедії "Життя тварин" Альфреда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Брема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– "Ведмеді" (вийшов 1879 року).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Кіндратович Вовк був послідовником прогресивної еволюційної наукової школи. Глибоко вивчивши передову західноєвропейську науку, він застосував її досягнення в дослідженнях з вітчизняної етнографії, антропології, археології. Здобутки вченого і в наш час мають всесвітнє значення. Федору Вовку належить певний внесок у розвиток історичного мовознавства. Не випадково</w:t>
      </w:r>
      <w:r w:rsidR="00063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Б. Грінченко висловив йому щиру подяку за співпрацю над  ІV томом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Словаря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мови".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 1894 року починається листування Федора Кіндратовича з Борисом Грінченком, що жив тоді в Чернігові. Цензурні утиски в Україні спонукали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письменника взятись за переклади творів А. Данте, Ф. Петрарки, Д. Боккаччо.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Знаючи, що немає можливості опублікувати ні свої власні праці, ні переклади,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Б. Грінченко, однак, не полишав праці. Найголовнішою науковою проблемою вченого серед багатьох інших, булла проблема визначення місця українців серед народів світу (в етнографічному, антропологічному, та культурному аспектах).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Впровадження науково-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обгрунтованих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програм, введення систематизації,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типологізації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класифікації в етнографії, археології, антропології, постановка питання збереження культурної спадщини і впровадження його на практиці в життя (організація музеїв, комплектування фондів та колекцій), дослідження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етнічного складу населення України і Росії, експедиції та розкопки, створення наукової школи послідовників – такі проблеми та питання були винесені вченим на порядок дня в період зародження та становлення цих наук. Деякі з цих проблем вченому вдалось розв'язати або визначити шляхи їх вирішення.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Головним здобутком вченого була репрезентація України та її наукових досягнень у Європі і світі, встановлення міжнародних наукових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. Перебуваючи за межами Батьківщини понад сорок років, вчений усе життя присвятив саме Україні. </w:t>
      </w:r>
    </w:p>
    <w:p w:rsidR="00063525" w:rsidRDefault="00063525" w:rsidP="00063525">
      <w:pPr>
        <w:pStyle w:val="2"/>
      </w:pPr>
      <w:bookmarkStart w:id="4" w:name="_Toc107569190"/>
      <w:r>
        <w:t xml:space="preserve">1.2. </w:t>
      </w:r>
      <w:r w:rsidR="003D7BD8" w:rsidRPr="005679FA">
        <w:t>Місце вченого в українській антропології</w:t>
      </w:r>
      <w:bookmarkEnd w:id="4"/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Кіндратович Вовк, усіма своїми думками та почуттями в Україні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перебуваючи, бере на себе важку місію – зв'язати українську науку французькою і стає на довгі часи чи не єдиним містком, через який наукові думки Західної Європи доходять до нас і навпаки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кінці 90-х років Федір Вовк серйозно зайнявся антропологією. За активної підтримки ученого Луї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Манувріє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підготував докторську дисертацію "Скелетні видозміни ступні у приматів та в людських расах", присвячену еволюції стопи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мавпи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людини в процесі антропогенезу. Після її успішного захисту здобув ступінь доктора природничих наук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Сорбоннського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університету. 1900 року за цю докторську дисертацію одержав премію Російської Академії наук.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Дослідники відзначають, що починаючи із 60-х років XIX століття з'явилися окремі статті і невеликі за обсягом книжки, присвячені опису фізичних рис людей із різних областей України, одначе лише праці Вовка спиралися на ґрунтовну теоретичну підготовку і ретельно зібраний матеріал.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За неабиякі наукові успіхи Паризьке антропологічне товариство нагородило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українського дослідника великою медаллю П.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Брока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щорічною премією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br/>
        <w:t xml:space="preserve">Г.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Годара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Ще під час перебування за кордоном Вовк доклав чимало зусиль для організації антропологічних досліджень на території України, діставши підтримку з боку французьких учених. Перший крок у цьому напрямі він зробив 1903 року, коли на запрошення М. Грушевського – голови Наукового товариства ім. Т. Г. Шевченка у Львові – провів антропологічні виміри 726 осіб –мешканців Галичини, Закарпаття та Буковини. 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в західноукраїнських землях, що входили до складу Австро-Угорщини, Вовк продовжив і в наступні роки. Згодом вони склади основу великої праці "Антропометричні досліди українського населення Галичини, Буковини й Угорщини" (1908), де вперше була висловлена думка про належність українців до виділеної Й.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Денікером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"великої південної групи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велико-рослих і темних брахіцефалів, які він називає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адріятицькою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і яку 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антропологічного погляду можна б було назвати просто слов'янською".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найбільшого зацікавлення вченого стає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антропологічно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-етнографічне дослідження населення України, що відображене у фундаментальних дослідженнях: "Антропологічні особливості українського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народу" та "Етнографічні особливості українського народу" (1916), які й донині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зберігають свою неперевершену наукову цінність. За нарис "Етнографічні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особливості українського народу", а також за антропологічні дослідження Федір Вовк отримав золоту медаль Російського географічного товариства та звання доктора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honoris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cause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" від Петербурзького університету. 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своїх антропологічних дослідженнях Федір Вовк дійшов висновку, що українці становлять окремий тип, відмінний від суспільних слов'янських народів. І доводив це у своїй праці "Етнографічні особливості українського народу". Він уперше різнобічно досліджував український побут, традиції і науково обґрунтував висновок, що український народ із етнографічного боку являє окрему цілість. Усе це є підставою твердити, що українська територія була заселена здавна і мала розвинену культуру. У ній розглянуто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найрізноманітніші види господарської діяльності українського народу, знаряддя праці, засоби пересування, типи поселень, народне будівництво, одяг, харчування, особливості громадського та сімейного побуту, вірування, звичаї і обряди, народні знання. Ця праця визначила місце і роль українців у колі високорозвинених європейських народів, вона сприяла піднесенню їхньої національної свідомості і навіть за часів, коли ім'я видатного ученого замовчувалося, була чи не єдиним джерелом українознавства. У діаспорі ця праця стала підручником в українських школах. На підставі аналізу варіацій антропометричних та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антропоскопічних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ознак у більш ніж 40 територіальних груп учений дійшов висновку щодо відносної антропологічної однорідності українського народу. "Українці, – писав він, – є досить одноманітне плем'я, темноволосе, темнооке, вище за середній зріст чи високого зросту,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брахіцефальне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порівняно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високоголове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вузьколице, з рівним і досить вузьким носом, з порівняно короткими верхніми та довшими нижніми кінцівками".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Сукупність цих ознак Вовк назвав українським антропологічним типом,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зауваживши, що відхилення від нього загалом незначні і спостерігаються лише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скрайках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етнічної території українського народу. На його думку, українці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належать до так званої адріатичної, або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динарської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раси, ознаки якої поширені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переважно серед південних і частково західних слов'ян – сербів, хорватів, чехів,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словаків.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Використовуючи різноманітні джерела, від археологічних до сучасних йому теоретичних праць, Федір Вовк вперше в українській етнографії так докладно і аналітично описує матеріальну і духовну культуру українського народу.</w:t>
      </w:r>
    </w:p>
    <w:p w:rsidR="00063525" w:rsidRDefault="003D7BD8" w:rsidP="005679FA">
      <w:pPr>
        <w:spacing w:after="0" w:line="36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Наукові концепції вченого, які довели фізичну,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мовну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побутову і духовну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спорідненість всього, роз'єднаного на той час українського народу від Карпат до Слобожанщини і від Полісся до Кубані, засвідчили, що український народ є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окремим, самостійним, давнім народом, обґрунтували право української нації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 історичність і рівноправне існування серед інших народів світу. Ці наукові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концепції актуальні і в наш час і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протистоять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сьогоднішнім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спробам штучного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роз'єднати український народ.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63525" w:rsidRDefault="00063525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br w:type="page"/>
      </w:r>
    </w:p>
    <w:p w:rsidR="00063525" w:rsidRDefault="003D7BD8" w:rsidP="00063525">
      <w:pPr>
        <w:pStyle w:val="1"/>
        <w:jc w:val="center"/>
      </w:pPr>
      <w:bookmarkStart w:id="5" w:name="_Toc107569191"/>
      <w:r w:rsidRPr="005679FA">
        <w:lastRenderedPageBreak/>
        <w:t>РОЗДІЛ ІІ. АНАЛІЗ ДІЯЛЬНОСТІ</w:t>
      </w:r>
      <w:bookmarkEnd w:id="5"/>
    </w:p>
    <w:p w:rsidR="00063525" w:rsidRDefault="003D7BD8" w:rsidP="00063525">
      <w:pPr>
        <w:pStyle w:val="2"/>
      </w:pPr>
      <w:bookmarkStart w:id="6" w:name="_Toc107569192"/>
      <w:r w:rsidRPr="005679FA">
        <w:t>2.1. Наукова діяльність Федора Вовка</w:t>
      </w:r>
      <w:bookmarkEnd w:id="6"/>
    </w:p>
    <w:p w:rsidR="00063525" w:rsidRDefault="005679FA" w:rsidP="0056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оголошення царської амністії 1905 року в Російській імперії вчений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отримує можливість повернутися на батьківщину. Та не змігши працевлаштуватися у Львові, Києві чи Катеринославі, науковець змушений був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їхати до </w:t>
      </w:r>
      <w:proofErr w:type="spellStart"/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Петербурга</w:t>
      </w:r>
      <w:proofErr w:type="spellEnd"/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, у грудні цього ж року вчений приїжджає.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1905-1918 рр. він жив і працював у Петербурзі. У 1906-1907 рр. Федір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Вовк був одним із перших викладачів Вільної вищої школи ім. </w:t>
      </w:r>
      <w:proofErr w:type="spellStart"/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Лесгафта</w:t>
      </w:r>
      <w:proofErr w:type="spellEnd"/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Педагогічної Академії Ліги Освіти у Петербурзі (1907-1912). З 1907 року він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стає приват-доцентом антропології Петербурзького університету, а згодом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доцент Петербурзького університету, президент Антропологічного товариства,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дійсний член Археологічного і Географічного товариства Росії, заступником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Товариства допомоги українським студентам </w:t>
      </w:r>
      <w:proofErr w:type="spellStart"/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Петербурга</w:t>
      </w:r>
      <w:proofErr w:type="spellEnd"/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Але маючи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такий великий науковий авторитет у світовій науці, повернувшись до Росії,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працює лише на посаді приват-доцента в університеті. У Росії не визнавалися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наукові ступені, здобуті за кордоном, а тому Федору Вовку доводилося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працювати на цій посаді. І лише 1917 року йому було присвоєно ступінь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3D7BD8"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доктора. Завдяки його зусиллям антропологія почала викладатися у Петербурзькому університеті як наука.</w:t>
      </w:r>
    </w:p>
    <w:p w:rsid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26 січня 1907 р. на засіданні деканату фізико-математичного факультету Ф.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Вовк прочитав дві пробні лекції на здобуття звання приват-доцента. Маючи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великі знання та прекрасні педагогічні здібності, вчений блискуче витримав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екзамен і був допущений до викладання. Важливо було те, що університет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надавав йому великі можливості для наукової роботи. При університеті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функціонувало Антропологічне товариство, лабораторії, архіви. Та й саме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оточення професорів Миколи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Введенського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Володимира Палладіна, Миколи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Римського-Корсакова й інших сприяло науковим дослідженням.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словами Д.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Анучина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"Петроградський університет зобов'язаний </w:t>
      </w:r>
      <w:r w:rsidR="000635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йому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першою науковою постановкою викладання антропології". За дуже короткий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термін (10 років) у вельми тяжких умовах Федір Кіндратович фактично створив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свою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наукову школу. Він виховав цілу плеяду послідовників, серед них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П. Єфименко, А. Носов, М.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Рудинський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С. Руденко, Л.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Чикаленко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Алешо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інші.</w:t>
      </w:r>
    </w:p>
    <w:p w:rsid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Федір Кіндратович був одним із засновників Вільної Вищої школи при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Біологічній лабораторії, директором якої був П.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Лесгафт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. 10 січня 1907 р.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відбулось засідання Ради, де обговорювалось питання про її створення та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початок занять. Планувалося розпочати заняття 13 січня, був складений план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лекцій та розклад занять на майбутній навчальний рік. Ф. Вовк викладав на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соціальному та педагогічному відділеннях. Тут зібралися кращі наукові сили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Петербурга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Євген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Тарле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М. Ковалевський, М.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Туган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-Барановський та багато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інших. Також він працює консерватором (хранителем) етнографічного відділу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Музею Олександра ІІІ (Російський імператорський музей), дослідницькі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доручення якого виконував ще з 1903 р. На посаді хранителя (впорядника)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Антропологічного та Етнографічного відділів музею він спочатку опрацьовує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зібрані ним колекції, а згодом, упродовж 12 років, розбудовує музей, збагативши його українськими матеріалами. Він виїжджає з експедиціями до Галичини та інших регіонів України для зборів польових матеріалів. Також відвідав Чернігівську, Волинську, Херсонську губернії, побував на Кубані й Таманському півострові. Зібрані ним експонати покладено в основу сучасної української колекції музею етнографії у Санкт-Петербурзі. Зберігаються там і численні архівні документи, пов'язані з етнографічною діяльністю вченого. У столиці Росії він створює Українознавчий центр і свою наукову школу, яка утвердилась на ціле XX століття.</w:t>
      </w:r>
    </w:p>
    <w:p w:rsid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Петербурзі Федір Кіндратович почав роботу над матеріалами, зібраними в попередніх експедиціях, і невдовзі виступив з двома доповідями – "Карпатські українці-бойки" та "Карпатські русини-гуцули".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Вчений підтримував зв'язки з Францією. Разом з Сергієм Руденком </w:t>
      </w:r>
      <w:r w:rsidR="000635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він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побував на конгресі французької Асоціації наук в м. Діжоні та на VІІ конгресі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доісторичної антропології Франції в м. Німі. Повернувшись до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Петербурга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вони виголосили доповіді про роботу цих конгресів. 10 листопада 1907 р. Вовк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виступив перед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науковою громадськістю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Петербурга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повідомленням "Про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знахідку нового палеолітичного скелету у Франції".</w:t>
      </w:r>
    </w:p>
    <w:p w:rsid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1910 р. Ф. Вовк (Волков) – редактор "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Ежегодника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Русского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антропологического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общества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" при Петербурзькому університеті.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46-річного Федора Кіндратовича закохується вдвічі молодша німкеня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Олександра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Реммельмаєр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Вони сходяться, але сім'ю Вовк не збирається із нею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створювати. "Знайшлася людина, що хоче жити з тобою, – пише йому перша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дружина Христина, – то живіть на здоров'я". 1907-го перша дружина помирає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сухот. Федір Вовк вдруге одружується на 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Олександрі </w:t>
      </w:r>
      <w:proofErr w:type="spellStart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Реммельмаєр</w:t>
      </w:r>
      <w:proofErr w:type="spellEnd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.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Дружина народжує вченому двох дітей Юрія і Галину, потім вони живуть у родичів і знайомих у Румунії, в Україні, Москві. Особисте життя вченого не склалося.</w:t>
      </w:r>
    </w:p>
    <w:p w:rsid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Географічним товариством його пов'язувала давня наукова співпраця ще з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київського періоду його життя. Вдалось, нарешті, відновити роботу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українського відділення товариства, яке було закрите ще 1876 році. 23 вересня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1911 р. на засіданні етнографічного відділу Російського географічного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товариства Ф. Вовк зробив повідомлення про книгу М. Висоцького "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Очерки</w:t>
      </w:r>
      <w:proofErr w:type="spellEnd"/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нашей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народной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медицины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". Цим він продовжив свої дослідження в галузі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народної медицини, які починав ще в студентські часи.</w:t>
      </w:r>
    </w:p>
    <w:p w:rsid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1911 р. у журналі "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Живая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старина" вчений опублікував програму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збирання весільних обрядів, підготовлену ним завданням Російського музею.</w:t>
      </w:r>
    </w:p>
    <w:p w:rsid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 містила 43 запитання і більше стосувалася "інородців", бо включала такі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питання, як отримання женихом калиму, запрошення на весілля ворожбита,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 першої ночі, левірат (обов'язок брата одружуватися з вдовою померлого).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Варто зауважити, що Федір Кіндратович дуже цікавився народами Сибіру й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Далекого Сходу, збирав колекції та листувався з вченими, які займалися </w:t>
      </w:r>
      <w:r w:rsidR="00CB351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цією</w:t>
      </w:r>
      <w:r w:rsidR="005679F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тематикою.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Величезну роботу як наукову, так і організаційну, вчений проводив у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 для вивчення родового складу Росії. За його участю були розроблені 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розіслані в усі куточки країни спеціальні анкети, запитальники.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Зібрані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внаслідок цього матеріали послужили базою для глибоких наукових висновків 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узагальнень. Водночас Федір Вовк став одним з упорядників "Географічного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нарису Російської імперії", редактором кількох наукових журналів,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співпрацюючи з такими визначними вченими як О. О.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Шахматов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В. І. Вернадський.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 з науковою роботою Ф. Вовк веде активну громадську 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суспільно-політичну діяльність. З початком Першої світової війни він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організовує в Петрограді Український лазарет для поранених 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військовополонених.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Професор Вовк підтвердив свій, високий професійний рівень захистом у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1917 р. ще однієї докторської дисертації у Петербурзькому університеті.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Перебуваючи в постійному творчому пошуку, вчений практикував комплексний підхід у вивченні людини та її культури, який полягав у поєднанні методів різних наук, зокрема, антропології, археології, етнографії. Його методика створення етнографічних експозицій знайшла застосування в практиці багатьох краєзнавчих музеїв України, відкрила можливості для формування цінних колекцій не лише в провідних музеях, а й провінційних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краєзнавчих осередках. Невтомний науковець мріяв на основі своєї унікальної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колекції матеріалів заснувати на Україні спеціалізований науковий заклад, який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би став справжнім центром народознавства.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Величезну роботу проводив вчений після повернення з-за кордону в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Російському географічному товаристві. Особливо проявилися його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організаторські здібності в комітеті ХІ Міжнародного географічного конгресу,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відбувся в Петербурзі в серпні 1916 р. До конгресу Ф. Вовк разом з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Семеновим-Тянь-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Шаньським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іншими розробили план південно-західної</w:t>
      </w:r>
      <w:r w:rsidR="00CB3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екскурсії, яким передбачався огляд іноземними гостями Полтавського земського музею і колекції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Скаржинської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Особистість Федора Вовка була особливо привабливою для молоді. В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Петербурзькому університеті навколо нього сформувалась справжня школа.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Причому, до своїх учнів він ставився як мудрий педагог – з щирою батьківською приязню, але разом з тим, і серйозною вимогливістю до їх наукових праць.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Студенти університету, слухаючи курси Ф. Вовка, відчували у викладі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лектора "дух французької школи". Вчений відрізнявся цікавою педагогічною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рисою: дуже швидко допускав своїх учнів до найвідповідальнішої роботи,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звертаючи найбільшу увагу на загальну природознавчу освіту. Федір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Кіндратович вважав студента готовим до антропологічних студій тільки тоді,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слухач добре освоїв практичні роботи з хімії та порівняльної анатомії.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учні ще зі студентської лави відряджалися у самостійні етнографічні,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антропологічні та археологічні експедиції. До того ж, за словами сучасників, він охоче ділився своїми знаннями і думками з кожним, хто виявляв яку-небудь зацікавленість. Така комунікативна риса полегшувала зближення вченого з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молоддю і давала можливість з легкістю знаходити йому співробітників для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наукових планів. 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Серед учнів професора Вовка були такі визначні українські вчені і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громадські діячі, як Іван </w:t>
      </w:r>
      <w:proofErr w:type="spellStart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Раковський</w:t>
      </w:r>
      <w:proofErr w:type="spellEnd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, головний редактор "Української Загальної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Енциклопедії" (1930-1935), професор Сергій Руденко, громадсько- політичний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діяч і археолог (член Української Центральної Ради) Левко </w:t>
      </w:r>
      <w:proofErr w:type="spellStart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Чикаленко</w:t>
      </w:r>
      <w:proofErr w:type="spellEnd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, П. П.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Єфименко, Г. Я. </w:t>
      </w:r>
      <w:proofErr w:type="spellStart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Бонч-Осмоловський</w:t>
      </w:r>
      <w:proofErr w:type="spellEnd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, Д. О. Золотарьов, А. З. Носов. З особливою вдячністю згадував прослухані лекції свого вчителя М. Я. </w:t>
      </w:r>
      <w:proofErr w:type="spellStart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Рудинський</w:t>
      </w:r>
      <w:proofErr w:type="spellEnd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Наукові досягнення Ф. Вовка були високо оцінені Францією. 29 листопада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1916 р. уряд цієї країни нагородив ученого високою нагородою – орденом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Почесного Легіону – за досягнення в науці та розвиток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зв'язків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між Францією та Росією.</w:t>
      </w:r>
      <w:r w:rsidRP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Батьківщина у серці вченого назавжди</w:t>
      </w:r>
      <w:r w:rsidR="005679F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"Українська стихія в удачі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Хведора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Кіндратовича була дуже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        сильна, і її не могло ослабити двадцятип'ятилітнє перебування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 західній Європі. … в приложені до наукової сфери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рафінувались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у постать дослідника-позитивіста. Його фах, пов'язаний з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студіюванням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 народної творчості, ще більше зміцнив у нім національну стихію".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За спогадами В. </w:t>
      </w:r>
      <w:proofErr w:type="spellStart"/>
      <w:r w:rsidRPr="005679FA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Стебницького</w:t>
      </w:r>
      <w:proofErr w:type="spellEnd"/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1900 р. вчений виступив одним з організаторів Всесвітньої виставки 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Парижі, де ним було підготовлено етнографічні та археологічні експозиції.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Окрім фотографічного етнографічного матеріалу з терену всієї України,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виставці були серія гончарних виборів з Опішні. Ці речі представлені в розділі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"Російське село", частково були розкидані поміж іншими виробами різних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народів, що населяли Росію. Однак, вони відразу привертали до себе увагу 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добре розкуповувалися. Так що незабаром довелося привезти додаткову партію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опішнянської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кераміки, яка тоді здобула всесвітню славу.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При створеному на Всесвітній виставці міжнародного університеті до складу якого увійшло п'ять секцій (французька, англійська, німецька, американська і російська), Федір Вовк протягом кількох місяців читав лекції з порівняльної антропології і спеціальних дисциплін з проблем етнографії окремих народів, зокрема слов'янських. На російській секції вчений прочитав доповідь про народні знання – "Наука неписьменних в Україні".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листі до Б. Гребінки 23 березня 1898 р. Федір Кіндратович писав: "треба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б якось зробити щоб і нашу Україну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зарепрезентувати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Всесвітній виставці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що буде у Парижі у 1900 р. … Окрімного місця не дадуть – се вже російський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амбасад не пустить, та де у нас і гроші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тиї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щоб те спорудити і де у нас те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національне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почуттє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щоб це зробити (хиба ми фінляндці або чехи?..)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…Я б міг зробити загальний план такої вистави –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себ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-то рід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программи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…"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У 1903 році Федору Кіндратовичу вдалося вперше після тривалої перерви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побувати в Україні. Вчений приїхав улітку до Львова і разом зі своїми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послідовниками працює в експедиціях на Галичині, Буковині та Закарпатті й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виклав їх матеріали в окремій праці, а також активно друкувався у французьких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виданнях, знайомлячи Західну Європу з Україною. Набувши достатніх знань,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вчений з головою поринає у вивчення минулого й сучасного України. Він бере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участь як автор та редактор у більшості тогочасних наукових журналів та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збірників, де постійно публікує відомості про наукове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українознавство. Зокрема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вчений був редактором журналів "Антропологія" (паризьке видання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французькою мовою) та "Матеріали до україно-руської етнології", що виходив у Львові за ініціативою І. Франка. Під його редакцією вийшло сім томів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львівського журналу (1899-1905 рр.). Під його керівництвом зібрані великі за обсягом матеріали із соматології (розділу антропології, що вивчає фізичні риси живої людини).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зимовий період, окрім викладацької та наукової роботи, Ф. Вовк працював над підготовкою першої української енциклопедії. Впродовж 1909-1910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. він виїжджає за кордон з науковими доповідями та лекціями, які читає у провідних європейських університетах. У наукову школу Вовка входили і вчені-дослідники з України: П. Єфименко, М.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Рудинський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А. Носов, С. Руденко, Л. Капіца та ін.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Надзвичайно важливою для української нації є робота Федора Кіндратовича над енциклопедією України. На початку Першої світової війни семирічна праця багатьох науковців ледь не зникла безслідно, і лише завдяки Федорові Вовку світ побачив видану в 1916 році енциклопедію у двох томах під назвою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Украинский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народ в его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прошлом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настоящем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де були вміщені дві його фундаментальні праці: "Етнографічні особливості українського народу" та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"Антропологічні особливості українського народу".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Після падіння Російської імперії, у 1917 році уряд Української Народної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Республіки звернувся до всіх діячів української науки і культури, які свого часу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змушені були залишити Батьківщину, з закликом повернутися в Україну і взяти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участь у розбудові національної держави. Й сам Федір Вовк від початку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революції мріяв про свій переїзд в Україну, про відкриття кафедри антропології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 Київському університеті. 29 жовтня 1917 року вчена рада Київського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університету обрала його завідувачем кафедри географії та етнографії. Без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вагань приймає запрошення взяти участь в організації Української Академії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наук. В червні 1918 року викликали з Петрограда до Києва для участі у роботі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комісії, що розробляла Статут Української Академії наук.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надією зустрів видатний вчений звістку про створення в Києві Центральної Ради. Наполегливо працював над статутом УАН, розробляв проект створення Антропологічного інституту в Києві, брав участь у формуванні каталогу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українських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старожитностей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і творів мистецтва, які зберігались у музеях і приватних колекціях Петрограда. А згодом академік В. Вернадський запрошує його до участі в організації Української Академії наук. У відповідь на запрошення 11 червня 1918 р. Ф. К. Вовк вирушає із Петрограда до Києва. Залишався один крок до бажаного і вистражданого повернення в Україну.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 дорозі в поїзді він застудився і тяжко захворів. Довелося висадитися з поїзда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 м. Жлобині поблизу Гомеля (Білорусія), де він, пролежавши без пам'яті два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тижні, помер 29 червня на 72-му році життя.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Поховали видатного вченого на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сільському цвинтарі поблизу білоруського міста Жлобина на березі Дніпра, не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судилося великому патріотові України дістатися рідної землі.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Федір Кіндратович був викреслений з вітчизняної науки на багато років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тільки за те, що у своїх працях звертався до питання антропології й етнографії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України. Він своїми дослідженнями розвінчував вигадки російських імперських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істориків, котрі доводили, що Україна – це усього лиш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юг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її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окраина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", й заперечували існування українського народу, мови, культури.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Спадщина Федора Вовка (з врахуванням публіцистичних статей) нараховує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628 праць, виданих переважно іноземними мовами в різних країнах світу, які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давно стали бібліографічними раритетами. Колекції та матеріали, зібрані ним,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становлять цінну частину фондів багатьох музеїв. Його бібліотека стала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основою книгосховища Інституту археології НАН України.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Перебуваючи більшу частину свого життя за межами України, вчений ще в 1915 р. заповів усю свою наукову спадщину майбутній Академії наук України.</w:t>
      </w:r>
      <w:r w:rsidR="00CB3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Після смерті вченого радянська влада спершу прихильно ставилася до його наукового доробку. Луначарський своїм декретом наказав охороняти квартиру дослідника у Петербурзі, де зберігалися зібрані Вовком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матерiали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1920-1930-х роках у Києві діяв Кабінет ( Музей ) антропології та етнології ім.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Ф.Вовка.</w:t>
      </w:r>
      <w:proofErr w:type="spellEnd"/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Завдяки одному з учнів Вовка, вченим О.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Алешко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1921 року у Київ було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перевезено архів і бібліотеку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Федiра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Кіндратовича і створено Музей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антропології та етнографії професора Ф. Вовка, який складався з трьох відділів: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етнографії, антропології та передісторії. Музей (згодом Кабінет антропології)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розгорнув значну наукову, видавничу і популяризаторську діяльність. Однак у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30-ті роки Кабінет антропології, як і Етнографічну комісію ВУАН, Інститут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історії матеріальної культури було розгромлено, а </w:t>
      </w:r>
      <w:proofErr w:type="spellStart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Ф.Вовку</w:t>
      </w:r>
      <w:proofErr w:type="spellEnd"/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наліплено ярлик</w:t>
      </w:r>
      <w:r w:rsid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буржуазного націоналіста.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20 травня 2016 року в Полтаві вулицю Коп'яка було перейменовано на вулицю </w:t>
      </w:r>
      <w:proofErr w:type="spellStart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Федiра</w:t>
      </w:r>
      <w:proofErr w:type="spellEnd"/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Вовка.</w:t>
      </w:r>
      <w:r w:rsid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Високу оцінку науковій діяльності вченого дав Михайло Грушевський. За</w:t>
      </w:r>
      <w:r w:rsid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його словами, Федір Вовк "ставив собі за особливу честь, що завдяки рефератам термін "Україна" потрохи виробляв собі місце…"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Федір Кіндратович писав М.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Грушевському: "Пишу… тільки за для того, щоб хоч потроху заводити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українську працю до загальноєвропейської науки, щоб якомога частіше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нагадувати людям, що є на світі Україна і щоб добитись признання її, коли не у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політиці, то хоч у науці". </w:t>
      </w:r>
      <w:r w:rsidRPr="005679FA">
        <w:rPr>
          <w:rFonts w:ascii="Times New Roman" w:hAnsi="Times New Roman" w:cs="Times New Roman"/>
          <w:color w:val="242424"/>
          <w:sz w:val="28"/>
          <w:szCs w:val="28"/>
          <w:lang w:val="uk-UA"/>
        </w:rPr>
        <w:t>З іншого боку, вчений намагався популяризувати в Росії досягнення закордонних науковців, особливо досягнення французької школи антропологів.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Та під час сталінських репресій більшість учнів та послідовників Вовка було репресовано , а саму установу закрито. Радянську владу не влаштовували дослідження Вовка в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антропологiї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де вчений доводив, що українці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антропологічно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вiдрiзняються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від росіян. Єдиним із учнів Вовка, хто дивом уцілів, був П. Єфименко, який згодом очолив Інститут археології АН УРСР.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br/>
        <w:t>Наукова реабілітація здобутків Федора Вовка розпочалася після 1991 р.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Закиди щодо націоналізму Вовка були помилковими. За своїми поглядами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вчений стояв ближче до народників. Цікаво, що Вовк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адаптовував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своє прізвище до мови тієї країни, де проживав або де видавав свої роботи. Так, українською він підписувався як Федір Вовк, російською – як Федор Волков, румунською –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перекладав своє прізвище, як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Лупулеску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що в перекладі і означало "Вовк". Професор нерідко підписувався як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Хведір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Вовк.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10 лютого 2015 р. вітчизняні дослідники заснували "Центр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палеоетнологічних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досліджень" ім. Федора Вовка. Метою Центру є розв'язання наукових, освітніх і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пам'яткоохоронних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проблем у сучасних археологічній, антропологічній,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ентологічній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інших суміжних науках. Центр діє на базі кафедри археології та музеєзнавства КНУ ім. Тараса Шевченка.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2007 році в селі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Крячківці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Пирятинщині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 приміщені сільського Будинку культури відкрився музей Федора Вовка.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Основною метою Федора Вовка булла популяризація України в Європі. Всі його праці та дослідження стосувалися рідної землі. У науковому світі Європи Федір Вовк користувався величезним авторитетом. Вчений зі світовим ім'ям виявився непотрібним власній країні, якій присвятив більше 30 років кропіткої наукової роботи. Мрія Федора Кіндратовича – бодай на схилі віку жити в Україні й творити для свого народу – так і не збулася.</w:t>
      </w:r>
    </w:p>
    <w:p w:rsidR="00CB3516" w:rsidRDefault="003D7BD8" w:rsidP="00CB3516">
      <w:pPr>
        <w:pStyle w:val="2"/>
      </w:pPr>
      <w:bookmarkStart w:id="7" w:name="_Toc107569193"/>
      <w:r w:rsidRPr="005679FA">
        <w:t>2.2. Засновник вітчизняної антропології Федір Вовк</w:t>
      </w:r>
      <w:bookmarkEnd w:id="7"/>
      <w:r w:rsidR="005679FA"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Вовк належав до блискучої плеяди громадських діячів і вчених, світогляд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яких сформувався на хвилі національного піднесення в Україні пореформеної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доби. Закінчивши природничий факультет Київського університету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Св.Володимира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він, одначе, присвятив епос життя здебільшого гуманітарним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наукам, інтерес до яких був зумовлений його суспільними поглядами. Людина</w:t>
      </w:r>
      <w:r w:rsidR="00CB3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дії, Вовк замолоду брав активну участь у діяльності київської "Громади" і під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загрозою арешту був змушений таємно залишити батьківщину.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Хто знає, як склалася б його подальша доля, якби після тривалих поневірянь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у Румунії, Болгарії та Швейцарії він 1887 року не оселився у Парижі -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загальновизнаному центрі антропологічної науки. Попри свої далеко не юнацькі літа Вовк став постійним слухачем лекцій у Недільній школі та лабораторії Паризького антропологічного товариства, які читали провині французькі вчені. Завдяки систематичним заняттям антропологією він 1905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року успішно захистив 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Сорбонні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дисертацію на тему "Скелетні видозміни ступні у приматів та в людських рас", піднявшись до рівня своїх учителів. За неабиякі наукові успіхи Паризьке антропологічне товариство нагородило українського дослідника великою медаллю П.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Брока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щорічною премією Г.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Годара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Ще під час перебування за кордоном Вовк доклав чимало зусиль для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організації антропологічних досліджень на території України, діставши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підтримку з боку французьких учених. Перший крок у цьому напрямі він зробив 1903 року, коли на запрошення М. Грушевського - голови Наукового товариства ім. Т. Г. Шевченка у Львові - провів антропологічні виміри 726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br/>
        <w:t>осіб-мешканців Галичини, Закарпаття та Буковини.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Дослідження в західноукраїнських землях, що входили до складу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Австро-Угорщини, Вовк продовжив і в наступні роки. Згодом вони склади основу великої етапі "Антропометричні досліди українського населення Галичини, Буковини й Угорщини" (1908), де вперше була висловлена думка про належність українців до виділеної Й.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Денікером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"великої південної групи велико-рослих і темних брахіцефалів, які він називає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адріятицькою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і яку з антропологічного погляду можна б було назвати просто слов'янською".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Ще ширші можливості для антропологічного вивчення українців відкрилися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Вовкові тоді, коли після 26-річної еміграції він дістав дозвіл повернутися до Росії (щоправда, без права мешкати в українських губерніях).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 січні 1906 р. вчений став співробітником Російського музею в Петербурзі, а згодом Санкт-Петербурзького університету. Згуртувавши довкола себе велику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группу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студентів-вихідців з України, він налагодив систематичне збирання даних у тих регіонах імперії, де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компактно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мешкали великі групи української людності. За підсумками цих досліджень (а вони охопили близько 5 тис. осіб) Вовк підготував розділ "Антропологічні особливості українського народу" в другому томі колективної праці "Український народ в його минулому і сьогоденні" (1916). На підставі аналізу варіацій антропометричних та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антропоскопічних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ознак у більш ніж 40 територіальних груп учений дійшов 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висновку щодо відносної антропологічної однорідності українського народу. "Українці, - писав він, - є досить одноманітне плем'я, темноволосе, темнооке, вище за середній зріст чи високого зросту,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брахіцефальне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, порівняно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високоголове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вузьколице, з рівним і досить вузьким носом, з порівняно короткими верхніми та довшими нижніми кінцівками". Сукупність цих ознак Вовк назвав українським антропологічним типом, зауваживши, що відхилення від нього загалом незначні і спостерігаються лише на "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скрайках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" етнічної території українського народу. На його думку, українці належать до так званої адріатичної, або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динарської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раси, ознаки якої поширені переважно серед південних і частково західних слов'ян - сербів, хорватів, чехів, словаків.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Висновки Вовка були неоднозначно зустрінуті представниками московської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антропологічної школи, очолюваної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Анучиним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У той же час вони надовго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визначили напрями пошуків українських учених - І.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Раковського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А. Носова, С.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Руденка, Р.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Єндика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Все життя Федір Вовк мріяв повернутися в Україну. Здавалося, цій мрії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судилося здійснитись: навесні 1918 р. в похмурий Петроград йому надійшло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запрошення зайняти посаду професора кафедри географії та антропології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Київського університету. Однак по дорозі до Києва 71-річний вчений захворів,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помер і був похований на сільському цвинтарі поблизу білоруського міста Жлобина</w:t>
      </w:r>
      <w:r w:rsidR="00CB351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B3516" w:rsidRDefault="00CB351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:rsidR="00CB3516" w:rsidRDefault="003D7BD8" w:rsidP="00CB3516">
      <w:pPr>
        <w:pStyle w:val="1"/>
        <w:jc w:val="center"/>
      </w:pPr>
      <w:bookmarkStart w:id="8" w:name="_Toc107569194"/>
      <w:r w:rsidRPr="005679FA">
        <w:lastRenderedPageBreak/>
        <w:t>ВИСНОВКИ</w:t>
      </w:r>
      <w:bookmarkEnd w:id="8"/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Отже, варто зазначити, що висвітлення етнологічних здобутків Ф. Вовка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сучасній вітчизняній літературі кінця ХХ ст. мало свої особливості, на що вплинула низка факторів об’єктивного і суб’єктивного характеру. Лише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з кінця 80-х рр. ХХ ст. кардинально змінюються підходи вчених в оцінці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доробку Ф. Вовка.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З’являється низка праць про вченого,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де поряд з аналізом його досягнень як антрополога, характеризуються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етнологічні та етнографічні здобутки науковця. Окремі дослідники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присвячують свої дисертаційні дослідження науковій спадщині вченого, де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міститься важлива інформація про діяльність Ф. Вовка як етнолога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та його досягнення у цій галузі.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Не залишилися поза увагою вчених питання організації та проведення етнографічних і антропологічних експедицій на території України, а також важливої ролі НТШ у становленні та розвитку Ф. Вовка як етнолога. 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Разом з тим, ще залишається низка проблем пов’язаних із дослідженням етнологічних здобутків вченого, які потребують подальшого вивчення, а тому і на сьогодні продовжують з’являтися праці, в яких вказана проблема є предметом наукового аналізу.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B3516" w:rsidRDefault="00CB35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B3516" w:rsidRDefault="003D7BD8" w:rsidP="00CB3516">
      <w:pPr>
        <w:pStyle w:val="1"/>
        <w:jc w:val="center"/>
      </w:pPr>
      <w:bookmarkStart w:id="9" w:name="_Toc107569195"/>
      <w:r w:rsidRPr="005679FA">
        <w:lastRenderedPageBreak/>
        <w:t>СПИСОК ВИКОРИСТАНОЇ ЛІТЕРАТУРИ</w:t>
      </w:r>
      <w:bookmarkEnd w:id="9"/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1) Вовк Ф. Антропологічні особливості українського народу / Ф. Вовк. – К.: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Фотовідеосервіс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, 1994. – 96 с.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2) Вовк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Хведір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Студії з української етнографії та антропології / Х. Вовк.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– К.: Мистецтво, 1995. – 335 с.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3) Вовк (Волков) Федір Кіндратович// Провісники духовності в Україні: довідник. – К., 2003. – С. 376–377.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4 ) Вовк Федір Кіндратович (1847-1918)// Альманах пошани й визнання Полтавщини. – Полтава, 2003. – С. 44–45.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5) Вовк Федір Кіндратович // Енциклопедія історії України: в 5 т. – К.,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2005. – Т. 1. – С. 589.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6) Вовк Федір Кіндратович // Реабілітовані історією. Полтавська область: у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27-и т. – Київ-Полтава, 2007. –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5. – С. 68–72.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7) Вовк Федір Кіндратович // Україна: хронологія розвитку. Імперська доба.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1800-1917 рр. – К., 2011. – С. 102–103.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8) Вовк Федір Кіндратович // Шаров І. 100 видатних імен України. – К., 1999. – С. 81–85.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Галян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Г. Федір Вовк і Полтавщина / Г.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Галян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// Третя Полтавська наукова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конференція з історичного краєзнавства. Матеріали. – П., 1994. – С. 274–277.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10) Коваленко О. Україну йому заборонили до смерті... / О. Коваленко // Освіта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України. – 2015. – 2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– С. 15.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11)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Конта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Р. Етнологічна діяльність Федора Вовка в Науковому товаристві ім.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Шевченка: дорадянська та діаспорна історіографія / Р.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Конта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// Вісник Книжкової палати. – 2013. – № 2. – С. 40–42.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12) Кушнір В. Українська ідентичність і українці Північної Добруджі у працях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Федора Вовка / В. Кушнір // Українознавство. – 2013. – № 1. – С. 136– 139.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13)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Нагірняк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З. Безцінні дослідження Федора Вовка / З.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Нагірняк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// Народна армія. 2012. – 5 трав. – С. 6.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Наулко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В. Енциклопедія Сучасної України. – К., 2005. – Т. 4. –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С. 680–681.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15)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Наулко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В. Історичний календар 2003. – К., 2003. – С. 295–303.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16)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Скобельський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В. Нові назви вулиць Полтави / В.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Скобельський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// Полтавський вісник. – 2016. – 13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жовт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. – С. 6.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17) Скрипник Г. Народознавча діяльність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Хведора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Вовка у світлі сучасної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гуманітаристики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/ Г. Скрипник // Народна творчість та етнологія. – 2012. – № 4. – С.7–19.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18) Таран О. Федір Вовк – про місце в історії української антропології : до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t>160-річчя від дня народження / О. Таран // Народна творчість та етнографія. – 2007. –№2. – С. 4–8.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19) Франко О. Народна творчість та етнографія. – 2006. – №1. – С. 65–78.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>20) Франко О.  Український історичний журнал. – 2006. – № 3. – С. 42–56.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21)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Шендеровський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Пам'ять століть. – 2008. – № 3. – С. 115–118.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22)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Шендеровський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В. Вечірня Полтава. – 2007. – 6 верес. – С. 8.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B3516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23)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Шендрик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Л. Вчений і патріот України : (до 60-річчя від дня народження Федора Вовка) : Край. – 2007. – №35. – С.18–20.</w:t>
      </w:r>
      <w:r w:rsidR="005679FA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5679FA" w:rsidRPr="00063525" w:rsidRDefault="003D7BD8" w:rsidP="000635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24)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Шудря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 xml:space="preserve"> М. Від "хлорофілових </w:t>
      </w:r>
      <w:proofErr w:type="spellStart"/>
      <w:r w:rsidRPr="005679FA">
        <w:rPr>
          <w:rFonts w:ascii="Times New Roman" w:hAnsi="Times New Roman" w:cs="Times New Roman"/>
          <w:sz w:val="28"/>
          <w:szCs w:val="28"/>
          <w:lang w:val="uk-UA"/>
        </w:rPr>
        <w:t>зерен</w:t>
      </w:r>
      <w:proofErr w:type="spellEnd"/>
      <w:r w:rsidRPr="005679FA">
        <w:rPr>
          <w:rFonts w:ascii="Times New Roman" w:hAnsi="Times New Roman" w:cs="Times New Roman"/>
          <w:sz w:val="28"/>
          <w:szCs w:val="28"/>
          <w:lang w:val="uk-UA"/>
        </w:rPr>
        <w:t>" Федора Вовка – до "Історії Подолинського" : Науковий світ. – 2009. – № 7. – С. 8–12</w:t>
      </w:r>
      <w:r w:rsidRPr="005679FA">
        <w:rPr>
          <w:rFonts w:ascii="Times New Roman" w:hAnsi="Times New Roman" w:cs="Times New Roman"/>
          <w:sz w:val="28"/>
          <w:szCs w:val="28"/>
          <w:lang w:val="uk-UA"/>
        </w:rPr>
        <w:br/>
      </w:r>
    </w:p>
    <w:sectPr w:rsidR="005679FA" w:rsidRPr="00063525" w:rsidSect="003D7B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BD8"/>
    <w:rsid w:val="00063525"/>
    <w:rsid w:val="000D6CF1"/>
    <w:rsid w:val="003D7BD8"/>
    <w:rsid w:val="005679FA"/>
    <w:rsid w:val="009412D8"/>
    <w:rsid w:val="00CB3516"/>
    <w:rsid w:val="00D44EBE"/>
    <w:rsid w:val="00E1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F473"/>
  <w15:docId w15:val="{7ACDCB16-D7B7-48C8-B4F8-5E9FAD3E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D8"/>
  </w:style>
  <w:style w:type="paragraph" w:styleId="1">
    <w:name w:val="heading 1"/>
    <w:basedOn w:val="a"/>
    <w:next w:val="a"/>
    <w:link w:val="10"/>
    <w:uiPriority w:val="9"/>
    <w:qFormat/>
    <w:rsid w:val="005679FA"/>
    <w:pPr>
      <w:jc w:val="both"/>
      <w:outlineLvl w:val="0"/>
    </w:pPr>
    <w:rPr>
      <w:rFonts w:ascii="Times New Roman" w:hAnsi="Times New Roman" w:cs="Times New Roman"/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679FA"/>
    <w:pPr>
      <w:spacing w:after="0" w:line="36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7BD8"/>
  </w:style>
  <w:style w:type="paragraph" w:styleId="a5">
    <w:name w:val="footer"/>
    <w:basedOn w:val="a"/>
    <w:link w:val="a6"/>
    <w:uiPriority w:val="99"/>
    <w:semiHidden/>
    <w:unhideWhenUsed/>
    <w:rsid w:val="003D7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BD8"/>
  </w:style>
  <w:style w:type="character" w:customStyle="1" w:styleId="10">
    <w:name w:val="Заголовок 1 Знак"/>
    <w:basedOn w:val="a0"/>
    <w:link w:val="1"/>
    <w:uiPriority w:val="9"/>
    <w:rsid w:val="005679FA"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5679FA"/>
    <w:rPr>
      <w:rFonts w:ascii="Times New Roman" w:hAnsi="Times New Roman" w:cs="Times New Roman"/>
      <w:b/>
      <w:sz w:val="28"/>
      <w:szCs w:val="28"/>
      <w:lang w:val="uk-UA"/>
    </w:rPr>
  </w:style>
  <w:style w:type="paragraph" w:styleId="a7">
    <w:name w:val="TOC Heading"/>
    <w:basedOn w:val="1"/>
    <w:next w:val="a"/>
    <w:uiPriority w:val="39"/>
    <w:unhideWhenUsed/>
    <w:qFormat/>
    <w:rsid w:val="00CB351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CB351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B3516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CB3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FCC7-DD5C-451B-97EA-A655F192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11213</Words>
  <Characters>63918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киреев</dc:creator>
  <cp:keywords/>
  <dc:description/>
  <cp:lastModifiedBy>Геннадий</cp:lastModifiedBy>
  <cp:revision>3</cp:revision>
  <dcterms:created xsi:type="dcterms:W3CDTF">2022-07-01T08:44:00Z</dcterms:created>
  <dcterms:modified xsi:type="dcterms:W3CDTF">2022-07-01T09:00:00Z</dcterms:modified>
</cp:coreProperties>
</file>